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8F57" w14:textId="7209B1A7" w:rsidR="00BB6A36" w:rsidRPr="00BB6A36" w:rsidRDefault="00BB6A36" w:rsidP="00BB6A36">
      <w:pPr>
        <w:rPr>
          <w:b/>
          <w:bCs/>
        </w:rPr>
      </w:pPr>
      <w:r w:rsidRPr="00BB6A36">
        <w:rPr>
          <w:b/>
          <w:bCs/>
        </w:rPr>
        <w:t>FOR IMMEDIATE RELEASE</w:t>
      </w:r>
      <w:r w:rsidRPr="00BB6A36">
        <w:rPr>
          <w:b/>
          <w:bCs/>
        </w:rPr>
        <w:br/>
        <w:t xml:space="preserve">Contact: Erin Coss | </w:t>
      </w:r>
      <w:hyperlink r:id="rId5" w:tgtFrame="_new" w:history="1">
        <w:r w:rsidRPr="00BB6A36">
          <w:rPr>
            <w:rStyle w:val="Hyperlink"/>
            <w:b/>
            <w:bCs/>
          </w:rPr>
          <w:t>www.ErinCoss.com</w:t>
        </w:r>
      </w:hyperlink>
      <w:r w:rsidRPr="00BB6A36">
        <w:rPr>
          <w:b/>
          <w:bCs/>
        </w:rPr>
        <w:t xml:space="preserve"> |</w:t>
      </w:r>
      <w:r>
        <w:rPr>
          <w:b/>
          <w:bCs/>
        </w:rPr>
        <w:t>Contact</w:t>
      </w:r>
      <w:r w:rsidRPr="00BB6A36">
        <w:rPr>
          <w:b/>
          <w:bCs/>
        </w:rPr>
        <w:t>@</w:t>
      </w:r>
      <w:r>
        <w:rPr>
          <w:b/>
          <w:bCs/>
        </w:rPr>
        <w:t>E</w:t>
      </w:r>
      <w:r w:rsidRPr="00BB6A36">
        <w:rPr>
          <w:b/>
          <w:bCs/>
        </w:rPr>
        <w:t>rin</w:t>
      </w:r>
      <w:r>
        <w:rPr>
          <w:b/>
          <w:bCs/>
        </w:rPr>
        <w:t>C</w:t>
      </w:r>
      <w:r w:rsidRPr="00BB6A36">
        <w:rPr>
          <w:b/>
          <w:bCs/>
        </w:rPr>
        <w:t>oss.com</w:t>
      </w:r>
    </w:p>
    <w:p w14:paraId="0CAFBEB2" w14:textId="3812B56C" w:rsidR="00BB6A36" w:rsidRDefault="00BB6A36" w:rsidP="00BB6A36">
      <w:pPr>
        <w:rPr>
          <w:b/>
          <w:bCs/>
        </w:rPr>
      </w:pPr>
    </w:p>
    <w:p w14:paraId="259948B2" w14:textId="57F68FEA" w:rsidR="003D514A" w:rsidRPr="003D514A" w:rsidRDefault="003D514A" w:rsidP="00BB6A36">
      <w:pPr>
        <w:rPr>
          <w:b/>
          <w:bCs/>
          <w:i/>
          <w:iCs/>
        </w:rPr>
      </w:pPr>
      <w:r w:rsidRPr="003D514A">
        <w:rPr>
          <w:b/>
          <w:bCs/>
          <w:i/>
          <w:iCs/>
        </w:rPr>
        <w:t>Believers of the Last Hour: A Bold Christian Series for the End-Times Generation</w:t>
      </w:r>
    </w:p>
    <w:p w14:paraId="71D87D34" w14:textId="77777777" w:rsidR="003D514A" w:rsidRPr="003D514A" w:rsidRDefault="003D514A" w:rsidP="003D514A">
      <w:r w:rsidRPr="003D514A">
        <w:rPr>
          <w:b/>
          <w:bCs/>
        </w:rPr>
        <w:t xml:space="preserve">Columbus, OH – </w:t>
      </w:r>
      <w:r w:rsidRPr="003D514A">
        <w:t xml:space="preserve">In a world where surveillance is normalized, truth is branded as hate, and morality bends to the crowd, author Erin Coss poses a sobering question: </w:t>
      </w:r>
      <w:r w:rsidRPr="003D514A">
        <w:rPr>
          <w:i/>
          <w:iCs/>
        </w:rPr>
        <w:t>What happens when standing for Christ becomes a crime?</w:t>
      </w:r>
    </w:p>
    <w:p w14:paraId="19481633" w14:textId="41436897" w:rsidR="003D514A" w:rsidRPr="003D514A" w:rsidRDefault="003D514A" w:rsidP="003D514A">
      <w:r w:rsidRPr="003D514A">
        <w:t xml:space="preserve">Her breakout trilogy, </w:t>
      </w:r>
      <w:r w:rsidRPr="003D514A">
        <w:rPr>
          <w:i/>
          <w:iCs/>
        </w:rPr>
        <w:t>Believers of the Last Hour</w:t>
      </w:r>
      <w:r w:rsidRPr="003D514A">
        <w:t xml:space="preserve">, delivers a chilling end-times narrative that echoes today’s headlines. Set in a post-Rapture world, the series follows Careen and a scattered remnant of underground believers who refuse to bow to the Beast. As the Antichrist rises and truth becomes illegal, the faithful few </w:t>
      </w:r>
      <w:r w:rsidRPr="003D514A">
        <w:t>faces</w:t>
      </w:r>
      <w:r w:rsidRPr="003D514A">
        <w:t xml:space="preserve"> betrayal, captivity, and supernatural deception armed only with the Word of God—and each other.</w:t>
      </w:r>
    </w:p>
    <w:p w14:paraId="7D8861FD" w14:textId="58D82254" w:rsidR="003D514A" w:rsidRPr="003D514A" w:rsidRDefault="003D514A" w:rsidP="003D514A">
      <w:r w:rsidRPr="003D514A">
        <w:t xml:space="preserve">But </w:t>
      </w:r>
      <w:r w:rsidRPr="003D514A">
        <w:rPr>
          <w:i/>
          <w:iCs/>
        </w:rPr>
        <w:t>Believers of the Last Hour</w:t>
      </w:r>
      <w:r w:rsidRPr="003D514A">
        <w:t xml:space="preserve"> is more than fiction. It’s a prophetic wake-up call. With striking parallels to rising global censorship, digital control, and hostility toward </w:t>
      </w:r>
      <w:r>
        <w:t>B</w:t>
      </w:r>
      <w:r w:rsidRPr="003D514A">
        <w:t xml:space="preserve">iblical truth, the series invites readers to consider: </w:t>
      </w:r>
      <w:r w:rsidRPr="003D514A">
        <w:rPr>
          <w:i/>
          <w:iCs/>
        </w:rPr>
        <w:t>Are we prepared to endure?</w:t>
      </w:r>
    </w:p>
    <w:p w14:paraId="74242157" w14:textId="77777777" w:rsidR="003D514A" w:rsidRPr="003D514A" w:rsidRDefault="003D514A" w:rsidP="003D514A">
      <w:r w:rsidRPr="003D514A">
        <w:t>“I have a deep passion for the Word of God and for prophecy—and what we’re seeing unfold in the world today is not fiction, but fulfillment,” says Coss. “Prophecy is accelerating before our eyes. The Spirit of the Lord is moving. He is the same yesterday, today, and forever. This series is for those who are awake—who sense the lateness of the hour.”</w:t>
      </w:r>
    </w:p>
    <w:p w14:paraId="291FFF51" w14:textId="77777777" w:rsidR="003D514A" w:rsidRPr="003D514A" w:rsidRDefault="003D514A" w:rsidP="003D514A">
      <w:r w:rsidRPr="003D514A">
        <w:t>Fast-paced and spiritually grounded, this Christian dystopian trilogy explores what it means to truly follow Jesus when the cost is everything—and faith becomes the only currency that matters. The trilogy includes:</w:t>
      </w:r>
    </w:p>
    <w:p w14:paraId="4B9291E1" w14:textId="77777777" w:rsidR="003D514A" w:rsidRPr="003D514A" w:rsidRDefault="003D514A" w:rsidP="003D514A">
      <w:pPr>
        <w:numPr>
          <w:ilvl w:val="0"/>
          <w:numId w:val="5"/>
        </w:numPr>
      </w:pPr>
      <w:r w:rsidRPr="003D514A">
        <w:t xml:space="preserve">Book One: </w:t>
      </w:r>
      <w:r w:rsidRPr="003D514A">
        <w:rPr>
          <w:i/>
          <w:iCs/>
        </w:rPr>
        <w:t>The Call to Endure</w:t>
      </w:r>
      <w:r w:rsidRPr="003D514A">
        <w:t xml:space="preserve"> – The remnant awakens.</w:t>
      </w:r>
    </w:p>
    <w:p w14:paraId="50F33B34" w14:textId="77777777" w:rsidR="003D514A" w:rsidRPr="003D514A" w:rsidRDefault="003D514A" w:rsidP="003D514A">
      <w:pPr>
        <w:numPr>
          <w:ilvl w:val="0"/>
          <w:numId w:val="5"/>
        </w:numPr>
      </w:pPr>
      <w:r w:rsidRPr="003D514A">
        <w:t xml:space="preserve">Book Two: </w:t>
      </w:r>
      <w:r w:rsidRPr="003D514A">
        <w:rPr>
          <w:i/>
          <w:iCs/>
        </w:rPr>
        <w:t>Those Who Wait Upon the Lord</w:t>
      </w:r>
      <w:r w:rsidRPr="003D514A">
        <w:t xml:space="preserve"> – Obedience becomes the battleground.</w:t>
      </w:r>
    </w:p>
    <w:p w14:paraId="1E332B42" w14:textId="77777777" w:rsidR="003D514A" w:rsidRPr="003D514A" w:rsidRDefault="003D514A" w:rsidP="003D514A">
      <w:pPr>
        <w:numPr>
          <w:ilvl w:val="0"/>
          <w:numId w:val="5"/>
        </w:numPr>
      </w:pPr>
      <w:r w:rsidRPr="003D514A">
        <w:t xml:space="preserve">Book Three: </w:t>
      </w:r>
      <w:r w:rsidRPr="003D514A">
        <w:rPr>
          <w:i/>
          <w:iCs/>
        </w:rPr>
        <w:t>By the Blood and Their Testimony</w:t>
      </w:r>
      <w:r w:rsidRPr="003D514A">
        <w:t xml:space="preserve"> – The final witness begins.</w:t>
      </w:r>
    </w:p>
    <w:p w14:paraId="2C0F5600" w14:textId="2774F047" w:rsidR="003D514A" w:rsidRPr="003D514A" w:rsidRDefault="003D514A" w:rsidP="003D514A">
      <w:r w:rsidRPr="003D514A">
        <w:t xml:space="preserve">Each book challenges readers to examine their faith in light of </w:t>
      </w:r>
      <w:r>
        <w:t>B</w:t>
      </w:r>
      <w:r w:rsidRPr="003D514A">
        <w:t xml:space="preserve">iblical prophecy and today’s cultural climate. </w:t>
      </w:r>
      <w:r w:rsidR="007D3C7A" w:rsidRPr="007D3C7A">
        <w:t>The full trilogy is now available in paperback, on Kindle, and free to read with Kindle Unlimited via Amazon.</w:t>
      </w:r>
    </w:p>
    <w:p w14:paraId="6362FB5D" w14:textId="097F98B4" w:rsidR="003D514A" w:rsidRPr="003D514A" w:rsidRDefault="003D514A" w:rsidP="003D514A">
      <w:r w:rsidRPr="003D514A">
        <w:t xml:space="preserve">Free discussion guides, Bible studies, and bonus materials are available for book clubs and churches at </w:t>
      </w:r>
      <w:hyperlink r:id="rId6" w:tgtFrame="_new" w:history="1">
        <w:r w:rsidRPr="003D514A">
          <w:rPr>
            <w:rStyle w:val="Hyperlink"/>
          </w:rPr>
          <w:t>www.ErinCoss.com</w:t>
        </w:r>
      </w:hyperlink>
      <w:r w:rsidRPr="003D514A">
        <w:t>.</w:t>
      </w:r>
      <w:r w:rsidR="007D3C7A">
        <w:t xml:space="preserve"> </w:t>
      </w:r>
    </w:p>
    <w:p w14:paraId="675215EB" w14:textId="31D4BAFF" w:rsidR="003D514A" w:rsidRPr="003D514A" w:rsidRDefault="003D514A" w:rsidP="003D514A"/>
    <w:p w14:paraId="531FD13B" w14:textId="77777777" w:rsidR="003D514A" w:rsidRPr="003D514A" w:rsidRDefault="003D514A" w:rsidP="003D514A">
      <w:pPr>
        <w:rPr>
          <w:b/>
          <w:bCs/>
        </w:rPr>
      </w:pPr>
      <w:r w:rsidRPr="003D514A">
        <w:rPr>
          <w:b/>
          <w:bCs/>
        </w:rPr>
        <w:lastRenderedPageBreak/>
        <w:t>About the Author</w:t>
      </w:r>
    </w:p>
    <w:p w14:paraId="06AA9DC0" w14:textId="77777777" w:rsidR="003D514A" w:rsidRPr="003D514A" w:rsidRDefault="003D514A" w:rsidP="003D514A">
      <w:r w:rsidRPr="003D514A">
        <w:t>Erin Coss is a Christian author, pastor, and Bible teacher with a heart for storytelling rooted in Scripture. Born in Rochester and raised in Buffalo, NY, she married her high school sweetheart and now lives in Central Ohio, where she serves as an Assistant Pastor at a local church. She is also the proud mother of five children.</w:t>
      </w:r>
    </w:p>
    <w:p w14:paraId="5A729601" w14:textId="53F86E04" w:rsidR="003D514A" w:rsidRPr="003D514A" w:rsidRDefault="003D514A" w:rsidP="003D514A">
      <w:r w:rsidRPr="003D514A">
        <w:t xml:space="preserve">Erin is passionate about the Word of God and loves digging into the smallest details of Scripture, seeking the Lord in every verse. Through her writing, she encourages readers to pursue a deeper relationship with God by engaging His Word </w:t>
      </w:r>
      <w:r w:rsidRPr="003D514A">
        <w:t>personally trusting</w:t>
      </w:r>
      <w:r w:rsidRPr="003D514A">
        <w:t xml:space="preserve"> that He will reveal truth, direction, and purpose along the way.</w:t>
      </w:r>
    </w:p>
    <w:p w14:paraId="78F19A99" w14:textId="13D6C874" w:rsidR="003D514A" w:rsidRPr="003D514A" w:rsidRDefault="003D514A" w:rsidP="003D514A"/>
    <w:p w14:paraId="67C4D18C" w14:textId="77777777" w:rsidR="003D514A" w:rsidRPr="003D514A" w:rsidRDefault="003D514A" w:rsidP="003D514A">
      <w:r w:rsidRPr="003D514A">
        <w:rPr>
          <w:b/>
          <w:bCs/>
        </w:rPr>
        <w:t>Media Contact</w:t>
      </w:r>
      <w:r w:rsidRPr="003D514A">
        <w:br/>
        <w:t>For review copies, interviews, or speaking invitations, email:</w:t>
      </w:r>
      <w:r w:rsidRPr="003D514A">
        <w:br/>
        <w:t xml:space="preserve">Contact@ErinCoss.com | </w:t>
      </w:r>
      <w:hyperlink r:id="rId7" w:tgtFrame="_new" w:history="1">
        <w:r w:rsidRPr="003D514A">
          <w:rPr>
            <w:rStyle w:val="Hyperlink"/>
          </w:rPr>
          <w:t>www.ErinCoss.com</w:t>
        </w:r>
      </w:hyperlink>
    </w:p>
    <w:p w14:paraId="7D45FAF2" w14:textId="77777777" w:rsidR="00BB4CEF" w:rsidRPr="003D514A" w:rsidRDefault="00BB4CEF" w:rsidP="003D514A"/>
    <w:sectPr w:rsidR="00BB4CEF" w:rsidRPr="003D5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7D"/>
    <w:multiLevelType w:val="multilevel"/>
    <w:tmpl w:val="904C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3729C"/>
    <w:multiLevelType w:val="multilevel"/>
    <w:tmpl w:val="3F4E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046D"/>
    <w:multiLevelType w:val="multilevel"/>
    <w:tmpl w:val="F2E0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4C15"/>
    <w:multiLevelType w:val="multilevel"/>
    <w:tmpl w:val="218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83F5A"/>
    <w:multiLevelType w:val="multilevel"/>
    <w:tmpl w:val="55B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335771">
    <w:abstractNumId w:val="2"/>
  </w:num>
  <w:num w:numId="2" w16cid:durableId="1510558163">
    <w:abstractNumId w:val="4"/>
  </w:num>
  <w:num w:numId="3" w16cid:durableId="1897742844">
    <w:abstractNumId w:val="1"/>
  </w:num>
  <w:num w:numId="4" w16cid:durableId="62990085">
    <w:abstractNumId w:val="0"/>
  </w:num>
  <w:num w:numId="5" w16cid:durableId="178107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6D"/>
    <w:rsid w:val="00017B7C"/>
    <w:rsid w:val="00191A58"/>
    <w:rsid w:val="001B036D"/>
    <w:rsid w:val="003D514A"/>
    <w:rsid w:val="00460DEA"/>
    <w:rsid w:val="00683CB6"/>
    <w:rsid w:val="00702E74"/>
    <w:rsid w:val="007B09DA"/>
    <w:rsid w:val="007D3C7A"/>
    <w:rsid w:val="008E4814"/>
    <w:rsid w:val="00A02234"/>
    <w:rsid w:val="00B56971"/>
    <w:rsid w:val="00BB4CEF"/>
    <w:rsid w:val="00BB6A36"/>
    <w:rsid w:val="00CD54E6"/>
    <w:rsid w:val="00E123FC"/>
    <w:rsid w:val="00ED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D165"/>
  <w15:chartTrackingRefBased/>
  <w15:docId w15:val="{EF707681-41EE-402F-B20D-2E0B2666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36D"/>
    <w:rPr>
      <w:rFonts w:eastAsiaTheme="majorEastAsia" w:cstheme="majorBidi"/>
      <w:color w:val="272727" w:themeColor="text1" w:themeTint="D8"/>
    </w:rPr>
  </w:style>
  <w:style w:type="paragraph" w:styleId="Title">
    <w:name w:val="Title"/>
    <w:basedOn w:val="Normal"/>
    <w:next w:val="Normal"/>
    <w:link w:val="TitleChar"/>
    <w:uiPriority w:val="10"/>
    <w:qFormat/>
    <w:rsid w:val="001B0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36D"/>
    <w:pPr>
      <w:spacing w:before="160"/>
      <w:jc w:val="center"/>
    </w:pPr>
    <w:rPr>
      <w:i/>
      <w:iCs/>
      <w:color w:val="404040" w:themeColor="text1" w:themeTint="BF"/>
    </w:rPr>
  </w:style>
  <w:style w:type="character" w:customStyle="1" w:styleId="QuoteChar">
    <w:name w:val="Quote Char"/>
    <w:basedOn w:val="DefaultParagraphFont"/>
    <w:link w:val="Quote"/>
    <w:uiPriority w:val="29"/>
    <w:rsid w:val="001B036D"/>
    <w:rPr>
      <w:i/>
      <w:iCs/>
      <w:color w:val="404040" w:themeColor="text1" w:themeTint="BF"/>
    </w:rPr>
  </w:style>
  <w:style w:type="paragraph" w:styleId="ListParagraph">
    <w:name w:val="List Paragraph"/>
    <w:basedOn w:val="Normal"/>
    <w:uiPriority w:val="34"/>
    <w:qFormat/>
    <w:rsid w:val="001B036D"/>
    <w:pPr>
      <w:ind w:left="720"/>
      <w:contextualSpacing/>
    </w:pPr>
  </w:style>
  <w:style w:type="character" w:styleId="IntenseEmphasis">
    <w:name w:val="Intense Emphasis"/>
    <w:basedOn w:val="DefaultParagraphFont"/>
    <w:uiPriority w:val="21"/>
    <w:qFormat/>
    <w:rsid w:val="001B036D"/>
    <w:rPr>
      <w:i/>
      <w:iCs/>
      <w:color w:val="0F4761" w:themeColor="accent1" w:themeShade="BF"/>
    </w:rPr>
  </w:style>
  <w:style w:type="paragraph" w:styleId="IntenseQuote">
    <w:name w:val="Intense Quote"/>
    <w:basedOn w:val="Normal"/>
    <w:next w:val="Normal"/>
    <w:link w:val="IntenseQuoteChar"/>
    <w:uiPriority w:val="30"/>
    <w:qFormat/>
    <w:rsid w:val="001B0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36D"/>
    <w:rPr>
      <w:i/>
      <w:iCs/>
      <w:color w:val="0F4761" w:themeColor="accent1" w:themeShade="BF"/>
    </w:rPr>
  </w:style>
  <w:style w:type="character" w:styleId="IntenseReference">
    <w:name w:val="Intense Reference"/>
    <w:basedOn w:val="DefaultParagraphFont"/>
    <w:uiPriority w:val="32"/>
    <w:qFormat/>
    <w:rsid w:val="001B036D"/>
    <w:rPr>
      <w:b/>
      <w:bCs/>
      <w:smallCaps/>
      <w:color w:val="0F4761" w:themeColor="accent1" w:themeShade="BF"/>
      <w:spacing w:val="5"/>
    </w:rPr>
  </w:style>
  <w:style w:type="character" w:styleId="Hyperlink">
    <w:name w:val="Hyperlink"/>
    <w:basedOn w:val="DefaultParagraphFont"/>
    <w:uiPriority w:val="99"/>
    <w:unhideWhenUsed/>
    <w:rsid w:val="001B036D"/>
    <w:rPr>
      <w:color w:val="467886" w:themeColor="hyperlink"/>
      <w:u w:val="single"/>
    </w:rPr>
  </w:style>
  <w:style w:type="character" w:styleId="UnresolvedMention">
    <w:name w:val="Unresolved Mention"/>
    <w:basedOn w:val="DefaultParagraphFont"/>
    <w:uiPriority w:val="99"/>
    <w:semiHidden/>
    <w:unhideWhenUsed/>
    <w:rsid w:val="001B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00559">
      <w:bodyDiv w:val="1"/>
      <w:marLeft w:val="0"/>
      <w:marRight w:val="0"/>
      <w:marTop w:val="0"/>
      <w:marBottom w:val="0"/>
      <w:divBdr>
        <w:top w:val="none" w:sz="0" w:space="0" w:color="auto"/>
        <w:left w:val="none" w:sz="0" w:space="0" w:color="auto"/>
        <w:bottom w:val="none" w:sz="0" w:space="0" w:color="auto"/>
        <w:right w:val="none" w:sz="0" w:space="0" w:color="auto"/>
      </w:divBdr>
    </w:div>
    <w:div w:id="904534813">
      <w:bodyDiv w:val="1"/>
      <w:marLeft w:val="0"/>
      <w:marRight w:val="0"/>
      <w:marTop w:val="0"/>
      <w:marBottom w:val="0"/>
      <w:divBdr>
        <w:top w:val="none" w:sz="0" w:space="0" w:color="auto"/>
        <w:left w:val="none" w:sz="0" w:space="0" w:color="auto"/>
        <w:bottom w:val="none" w:sz="0" w:space="0" w:color="auto"/>
        <w:right w:val="none" w:sz="0" w:space="0" w:color="auto"/>
      </w:divBdr>
      <w:divsChild>
        <w:div w:id="926116403">
          <w:marLeft w:val="0"/>
          <w:marRight w:val="0"/>
          <w:marTop w:val="0"/>
          <w:marBottom w:val="0"/>
          <w:divBdr>
            <w:top w:val="none" w:sz="0" w:space="0" w:color="auto"/>
            <w:left w:val="none" w:sz="0" w:space="0" w:color="auto"/>
            <w:bottom w:val="none" w:sz="0" w:space="0" w:color="auto"/>
            <w:right w:val="none" w:sz="0" w:space="0" w:color="auto"/>
          </w:divBdr>
          <w:divsChild>
            <w:div w:id="1566404640">
              <w:marLeft w:val="0"/>
              <w:marRight w:val="0"/>
              <w:marTop w:val="0"/>
              <w:marBottom w:val="0"/>
              <w:divBdr>
                <w:top w:val="none" w:sz="0" w:space="0" w:color="auto"/>
                <w:left w:val="none" w:sz="0" w:space="0" w:color="auto"/>
                <w:bottom w:val="none" w:sz="0" w:space="0" w:color="auto"/>
                <w:right w:val="none" w:sz="0" w:space="0" w:color="auto"/>
              </w:divBdr>
              <w:divsChild>
                <w:div w:id="975528689">
                  <w:marLeft w:val="0"/>
                  <w:marRight w:val="0"/>
                  <w:marTop w:val="0"/>
                  <w:marBottom w:val="0"/>
                  <w:divBdr>
                    <w:top w:val="none" w:sz="0" w:space="0" w:color="auto"/>
                    <w:left w:val="none" w:sz="0" w:space="0" w:color="auto"/>
                    <w:bottom w:val="none" w:sz="0" w:space="0" w:color="auto"/>
                    <w:right w:val="none" w:sz="0" w:space="0" w:color="auto"/>
                  </w:divBdr>
                  <w:divsChild>
                    <w:div w:id="1844735822">
                      <w:marLeft w:val="0"/>
                      <w:marRight w:val="0"/>
                      <w:marTop w:val="0"/>
                      <w:marBottom w:val="0"/>
                      <w:divBdr>
                        <w:top w:val="none" w:sz="0" w:space="0" w:color="auto"/>
                        <w:left w:val="none" w:sz="0" w:space="0" w:color="auto"/>
                        <w:bottom w:val="none" w:sz="0" w:space="0" w:color="auto"/>
                        <w:right w:val="none" w:sz="0" w:space="0" w:color="auto"/>
                      </w:divBdr>
                      <w:divsChild>
                        <w:div w:id="754934043">
                          <w:marLeft w:val="0"/>
                          <w:marRight w:val="0"/>
                          <w:marTop w:val="0"/>
                          <w:marBottom w:val="0"/>
                          <w:divBdr>
                            <w:top w:val="none" w:sz="0" w:space="0" w:color="auto"/>
                            <w:left w:val="none" w:sz="0" w:space="0" w:color="auto"/>
                            <w:bottom w:val="none" w:sz="0" w:space="0" w:color="auto"/>
                            <w:right w:val="none" w:sz="0" w:space="0" w:color="auto"/>
                          </w:divBdr>
                          <w:divsChild>
                            <w:div w:id="1532958529">
                              <w:marLeft w:val="0"/>
                              <w:marRight w:val="0"/>
                              <w:marTop w:val="0"/>
                              <w:marBottom w:val="0"/>
                              <w:divBdr>
                                <w:top w:val="none" w:sz="0" w:space="0" w:color="auto"/>
                                <w:left w:val="none" w:sz="0" w:space="0" w:color="auto"/>
                                <w:bottom w:val="none" w:sz="0" w:space="0" w:color="auto"/>
                                <w:right w:val="none" w:sz="0" w:space="0" w:color="auto"/>
                              </w:divBdr>
                              <w:divsChild>
                                <w:div w:id="2117361920">
                                  <w:marLeft w:val="0"/>
                                  <w:marRight w:val="0"/>
                                  <w:marTop w:val="0"/>
                                  <w:marBottom w:val="0"/>
                                  <w:divBdr>
                                    <w:top w:val="none" w:sz="0" w:space="0" w:color="auto"/>
                                    <w:left w:val="none" w:sz="0" w:space="0" w:color="auto"/>
                                    <w:bottom w:val="none" w:sz="0" w:space="0" w:color="auto"/>
                                    <w:right w:val="none" w:sz="0" w:space="0" w:color="auto"/>
                                  </w:divBdr>
                                  <w:divsChild>
                                    <w:div w:id="2628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025704">
          <w:marLeft w:val="0"/>
          <w:marRight w:val="0"/>
          <w:marTop w:val="0"/>
          <w:marBottom w:val="0"/>
          <w:divBdr>
            <w:top w:val="none" w:sz="0" w:space="0" w:color="auto"/>
            <w:left w:val="none" w:sz="0" w:space="0" w:color="auto"/>
            <w:bottom w:val="none" w:sz="0" w:space="0" w:color="auto"/>
            <w:right w:val="none" w:sz="0" w:space="0" w:color="auto"/>
          </w:divBdr>
          <w:divsChild>
            <w:div w:id="1294021154">
              <w:marLeft w:val="0"/>
              <w:marRight w:val="0"/>
              <w:marTop w:val="0"/>
              <w:marBottom w:val="0"/>
              <w:divBdr>
                <w:top w:val="none" w:sz="0" w:space="0" w:color="auto"/>
                <w:left w:val="none" w:sz="0" w:space="0" w:color="auto"/>
                <w:bottom w:val="none" w:sz="0" w:space="0" w:color="auto"/>
                <w:right w:val="none" w:sz="0" w:space="0" w:color="auto"/>
              </w:divBdr>
              <w:divsChild>
                <w:div w:id="318851209">
                  <w:marLeft w:val="0"/>
                  <w:marRight w:val="0"/>
                  <w:marTop w:val="0"/>
                  <w:marBottom w:val="0"/>
                  <w:divBdr>
                    <w:top w:val="none" w:sz="0" w:space="0" w:color="auto"/>
                    <w:left w:val="none" w:sz="0" w:space="0" w:color="auto"/>
                    <w:bottom w:val="none" w:sz="0" w:space="0" w:color="auto"/>
                    <w:right w:val="none" w:sz="0" w:space="0" w:color="auto"/>
                  </w:divBdr>
                  <w:divsChild>
                    <w:div w:id="1079792973">
                      <w:marLeft w:val="0"/>
                      <w:marRight w:val="0"/>
                      <w:marTop w:val="0"/>
                      <w:marBottom w:val="0"/>
                      <w:divBdr>
                        <w:top w:val="none" w:sz="0" w:space="0" w:color="auto"/>
                        <w:left w:val="none" w:sz="0" w:space="0" w:color="auto"/>
                        <w:bottom w:val="none" w:sz="0" w:space="0" w:color="auto"/>
                        <w:right w:val="none" w:sz="0" w:space="0" w:color="auto"/>
                      </w:divBdr>
                      <w:divsChild>
                        <w:div w:id="802311962">
                          <w:marLeft w:val="0"/>
                          <w:marRight w:val="0"/>
                          <w:marTop w:val="0"/>
                          <w:marBottom w:val="0"/>
                          <w:divBdr>
                            <w:top w:val="none" w:sz="0" w:space="0" w:color="auto"/>
                            <w:left w:val="none" w:sz="0" w:space="0" w:color="auto"/>
                            <w:bottom w:val="none" w:sz="0" w:space="0" w:color="auto"/>
                            <w:right w:val="none" w:sz="0" w:space="0" w:color="auto"/>
                          </w:divBdr>
                          <w:divsChild>
                            <w:div w:id="734623276">
                              <w:marLeft w:val="0"/>
                              <w:marRight w:val="0"/>
                              <w:marTop w:val="0"/>
                              <w:marBottom w:val="0"/>
                              <w:divBdr>
                                <w:top w:val="none" w:sz="0" w:space="0" w:color="auto"/>
                                <w:left w:val="none" w:sz="0" w:space="0" w:color="auto"/>
                                <w:bottom w:val="none" w:sz="0" w:space="0" w:color="auto"/>
                                <w:right w:val="none" w:sz="0" w:space="0" w:color="auto"/>
                              </w:divBdr>
                              <w:divsChild>
                                <w:div w:id="586383030">
                                  <w:marLeft w:val="0"/>
                                  <w:marRight w:val="0"/>
                                  <w:marTop w:val="0"/>
                                  <w:marBottom w:val="0"/>
                                  <w:divBdr>
                                    <w:top w:val="none" w:sz="0" w:space="0" w:color="auto"/>
                                    <w:left w:val="none" w:sz="0" w:space="0" w:color="auto"/>
                                    <w:bottom w:val="none" w:sz="0" w:space="0" w:color="auto"/>
                                    <w:right w:val="none" w:sz="0" w:space="0" w:color="auto"/>
                                  </w:divBdr>
                                  <w:divsChild>
                                    <w:div w:id="1836411789">
                                      <w:marLeft w:val="0"/>
                                      <w:marRight w:val="0"/>
                                      <w:marTop w:val="0"/>
                                      <w:marBottom w:val="0"/>
                                      <w:divBdr>
                                        <w:top w:val="none" w:sz="0" w:space="0" w:color="auto"/>
                                        <w:left w:val="none" w:sz="0" w:space="0" w:color="auto"/>
                                        <w:bottom w:val="none" w:sz="0" w:space="0" w:color="auto"/>
                                        <w:right w:val="none" w:sz="0" w:space="0" w:color="auto"/>
                                      </w:divBdr>
                                      <w:divsChild>
                                        <w:div w:id="12342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664634">
          <w:marLeft w:val="0"/>
          <w:marRight w:val="0"/>
          <w:marTop w:val="0"/>
          <w:marBottom w:val="0"/>
          <w:divBdr>
            <w:top w:val="none" w:sz="0" w:space="0" w:color="auto"/>
            <w:left w:val="none" w:sz="0" w:space="0" w:color="auto"/>
            <w:bottom w:val="none" w:sz="0" w:space="0" w:color="auto"/>
            <w:right w:val="none" w:sz="0" w:space="0" w:color="auto"/>
          </w:divBdr>
          <w:divsChild>
            <w:div w:id="375928837">
              <w:marLeft w:val="0"/>
              <w:marRight w:val="0"/>
              <w:marTop w:val="0"/>
              <w:marBottom w:val="0"/>
              <w:divBdr>
                <w:top w:val="none" w:sz="0" w:space="0" w:color="auto"/>
                <w:left w:val="none" w:sz="0" w:space="0" w:color="auto"/>
                <w:bottom w:val="none" w:sz="0" w:space="0" w:color="auto"/>
                <w:right w:val="none" w:sz="0" w:space="0" w:color="auto"/>
              </w:divBdr>
              <w:divsChild>
                <w:div w:id="455022681">
                  <w:marLeft w:val="0"/>
                  <w:marRight w:val="0"/>
                  <w:marTop w:val="0"/>
                  <w:marBottom w:val="0"/>
                  <w:divBdr>
                    <w:top w:val="none" w:sz="0" w:space="0" w:color="auto"/>
                    <w:left w:val="none" w:sz="0" w:space="0" w:color="auto"/>
                    <w:bottom w:val="none" w:sz="0" w:space="0" w:color="auto"/>
                    <w:right w:val="none" w:sz="0" w:space="0" w:color="auto"/>
                  </w:divBdr>
                  <w:divsChild>
                    <w:div w:id="554659778">
                      <w:marLeft w:val="0"/>
                      <w:marRight w:val="0"/>
                      <w:marTop w:val="0"/>
                      <w:marBottom w:val="0"/>
                      <w:divBdr>
                        <w:top w:val="none" w:sz="0" w:space="0" w:color="auto"/>
                        <w:left w:val="none" w:sz="0" w:space="0" w:color="auto"/>
                        <w:bottom w:val="none" w:sz="0" w:space="0" w:color="auto"/>
                        <w:right w:val="none" w:sz="0" w:space="0" w:color="auto"/>
                      </w:divBdr>
                      <w:divsChild>
                        <w:div w:id="1360350508">
                          <w:marLeft w:val="0"/>
                          <w:marRight w:val="0"/>
                          <w:marTop w:val="0"/>
                          <w:marBottom w:val="0"/>
                          <w:divBdr>
                            <w:top w:val="none" w:sz="0" w:space="0" w:color="auto"/>
                            <w:left w:val="none" w:sz="0" w:space="0" w:color="auto"/>
                            <w:bottom w:val="none" w:sz="0" w:space="0" w:color="auto"/>
                            <w:right w:val="none" w:sz="0" w:space="0" w:color="auto"/>
                          </w:divBdr>
                          <w:divsChild>
                            <w:div w:id="1692414141">
                              <w:marLeft w:val="0"/>
                              <w:marRight w:val="0"/>
                              <w:marTop w:val="0"/>
                              <w:marBottom w:val="0"/>
                              <w:divBdr>
                                <w:top w:val="none" w:sz="0" w:space="0" w:color="auto"/>
                                <w:left w:val="none" w:sz="0" w:space="0" w:color="auto"/>
                                <w:bottom w:val="none" w:sz="0" w:space="0" w:color="auto"/>
                                <w:right w:val="none" w:sz="0" w:space="0" w:color="auto"/>
                              </w:divBdr>
                              <w:divsChild>
                                <w:div w:id="1460033715">
                                  <w:marLeft w:val="0"/>
                                  <w:marRight w:val="0"/>
                                  <w:marTop w:val="0"/>
                                  <w:marBottom w:val="0"/>
                                  <w:divBdr>
                                    <w:top w:val="none" w:sz="0" w:space="0" w:color="auto"/>
                                    <w:left w:val="none" w:sz="0" w:space="0" w:color="auto"/>
                                    <w:bottom w:val="none" w:sz="0" w:space="0" w:color="auto"/>
                                    <w:right w:val="none" w:sz="0" w:space="0" w:color="auto"/>
                                  </w:divBdr>
                                  <w:divsChild>
                                    <w:div w:id="823088500">
                                      <w:marLeft w:val="0"/>
                                      <w:marRight w:val="0"/>
                                      <w:marTop w:val="0"/>
                                      <w:marBottom w:val="0"/>
                                      <w:divBdr>
                                        <w:top w:val="none" w:sz="0" w:space="0" w:color="auto"/>
                                        <w:left w:val="none" w:sz="0" w:space="0" w:color="auto"/>
                                        <w:bottom w:val="none" w:sz="0" w:space="0" w:color="auto"/>
                                        <w:right w:val="none" w:sz="0" w:space="0" w:color="auto"/>
                                      </w:divBdr>
                                      <w:divsChild>
                                        <w:div w:id="84385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84571">
          <w:marLeft w:val="0"/>
          <w:marRight w:val="0"/>
          <w:marTop w:val="0"/>
          <w:marBottom w:val="0"/>
          <w:divBdr>
            <w:top w:val="none" w:sz="0" w:space="0" w:color="auto"/>
            <w:left w:val="none" w:sz="0" w:space="0" w:color="auto"/>
            <w:bottom w:val="none" w:sz="0" w:space="0" w:color="auto"/>
            <w:right w:val="none" w:sz="0" w:space="0" w:color="auto"/>
          </w:divBdr>
          <w:divsChild>
            <w:div w:id="373510049">
              <w:marLeft w:val="0"/>
              <w:marRight w:val="0"/>
              <w:marTop w:val="0"/>
              <w:marBottom w:val="0"/>
              <w:divBdr>
                <w:top w:val="none" w:sz="0" w:space="0" w:color="auto"/>
                <w:left w:val="none" w:sz="0" w:space="0" w:color="auto"/>
                <w:bottom w:val="none" w:sz="0" w:space="0" w:color="auto"/>
                <w:right w:val="none" w:sz="0" w:space="0" w:color="auto"/>
              </w:divBdr>
              <w:divsChild>
                <w:div w:id="854541674">
                  <w:marLeft w:val="0"/>
                  <w:marRight w:val="0"/>
                  <w:marTop w:val="0"/>
                  <w:marBottom w:val="0"/>
                  <w:divBdr>
                    <w:top w:val="none" w:sz="0" w:space="0" w:color="auto"/>
                    <w:left w:val="none" w:sz="0" w:space="0" w:color="auto"/>
                    <w:bottom w:val="none" w:sz="0" w:space="0" w:color="auto"/>
                    <w:right w:val="none" w:sz="0" w:space="0" w:color="auto"/>
                  </w:divBdr>
                  <w:divsChild>
                    <w:div w:id="1374772769">
                      <w:marLeft w:val="0"/>
                      <w:marRight w:val="0"/>
                      <w:marTop w:val="0"/>
                      <w:marBottom w:val="0"/>
                      <w:divBdr>
                        <w:top w:val="none" w:sz="0" w:space="0" w:color="auto"/>
                        <w:left w:val="none" w:sz="0" w:space="0" w:color="auto"/>
                        <w:bottom w:val="none" w:sz="0" w:space="0" w:color="auto"/>
                        <w:right w:val="none" w:sz="0" w:space="0" w:color="auto"/>
                      </w:divBdr>
                      <w:divsChild>
                        <w:div w:id="1331327169">
                          <w:marLeft w:val="0"/>
                          <w:marRight w:val="0"/>
                          <w:marTop w:val="0"/>
                          <w:marBottom w:val="0"/>
                          <w:divBdr>
                            <w:top w:val="none" w:sz="0" w:space="0" w:color="auto"/>
                            <w:left w:val="none" w:sz="0" w:space="0" w:color="auto"/>
                            <w:bottom w:val="none" w:sz="0" w:space="0" w:color="auto"/>
                            <w:right w:val="none" w:sz="0" w:space="0" w:color="auto"/>
                          </w:divBdr>
                          <w:divsChild>
                            <w:div w:id="1110516881">
                              <w:marLeft w:val="0"/>
                              <w:marRight w:val="0"/>
                              <w:marTop w:val="0"/>
                              <w:marBottom w:val="0"/>
                              <w:divBdr>
                                <w:top w:val="none" w:sz="0" w:space="0" w:color="auto"/>
                                <w:left w:val="none" w:sz="0" w:space="0" w:color="auto"/>
                                <w:bottom w:val="none" w:sz="0" w:space="0" w:color="auto"/>
                                <w:right w:val="none" w:sz="0" w:space="0" w:color="auto"/>
                              </w:divBdr>
                              <w:divsChild>
                                <w:div w:id="801777515">
                                  <w:marLeft w:val="0"/>
                                  <w:marRight w:val="0"/>
                                  <w:marTop w:val="0"/>
                                  <w:marBottom w:val="0"/>
                                  <w:divBdr>
                                    <w:top w:val="none" w:sz="0" w:space="0" w:color="auto"/>
                                    <w:left w:val="none" w:sz="0" w:space="0" w:color="auto"/>
                                    <w:bottom w:val="none" w:sz="0" w:space="0" w:color="auto"/>
                                    <w:right w:val="none" w:sz="0" w:space="0" w:color="auto"/>
                                  </w:divBdr>
                                  <w:divsChild>
                                    <w:div w:id="8068493">
                                      <w:marLeft w:val="0"/>
                                      <w:marRight w:val="0"/>
                                      <w:marTop w:val="0"/>
                                      <w:marBottom w:val="0"/>
                                      <w:divBdr>
                                        <w:top w:val="none" w:sz="0" w:space="0" w:color="auto"/>
                                        <w:left w:val="none" w:sz="0" w:space="0" w:color="auto"/>
                                        <w:bottom w:val="none" w:sz="0" w:space="0" w:color="auto"/>
                                        <w:right w:val="none" w:sz="0" w:space="0" w:color="auto"/>
                                      </w:divBdr>
                                      <w:divsChild>
                                        <w:div w:id="14171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14085">
          <w:marLeft w:val="0"/>
          <w:marRight w:val="0"/>
          <w:marTop w:val="0"/>
          <w:marBottom w:val="0"/>
          <w:divBdr>
            <w:top w:val="none" w:sz="0" w:space="0" w:color="auto"/>
            <w:left w:val="none" w:sz="0" w:space="0" w:color="auto"/>
            <w:bottom w:val="none" w:sz="0" w:space="0" w:color="auto"/>
            <w:right w:val="none" w:sz="0" w:space="0" w:color="auto"/>
          </w:divBdr>
          <w:divsChild>
            <w:div w:id="1571620921">
              <w:marLeft w:val="0"/>
              <w:marRight w:val="0"/>
              <w:marTop w:val="0"/>
              <w:marBottom w:val="0"/>
              <w:divBdr>
                <w:top w:val="none" w:sz="0" w:space="0" w:color="auto"/>
                <w:left w:val="none" w:sz="0" w:space="0" w:color="auto"/>
                <w:bottom w:val="none" w:sz="0" w:space="0" w:color="auto"/>
                <w:right w:val="none" w:sz="0" w:space="0" w:color="auto"/>
              </w:divBdr>
              <w:divsChild>
                <w:div w:id="720666198">
                  <w:marLeft w:val="0"/>
                  <w:marRight w:val="0"/>
                  <w:marTop w:val="0"/>
                  <w:marBottom w:val="0"/>
                  <w:divBdr>
                    <w:top w:val="none" w:sz="0" w:space="0" w:color="auto"/>
                    <w:left w:val="none" w:sz="0" w:space="0" w:color="auto"/>
                    <w:bottom w:val="none" w:sz="0" w:space="0" w:color="auto"/>
                    <w:right w:val="none" w:sz="0" w:space="0" w:color="auto"/>
                  </w:divBdr>
                  <w:divsChild>
                    <w:div w:id="14431437">
                      <w:marLeft w:val="0"/>
                      <w:marRight w:val="0"/>
                      <w:marTop w:val="0"/>
                      <w:marBottom w:val="0"/>
                      <w:divBdr>
                        <w:top w:val="none" w:sz="0" w:space="0" w:color="auto"/>
                        <w:left w:val="none" w:sz="0" w:space="0" w:color="auto"/>
                        <w:bottom w:val="none" w:sz="0" w:space="0" w:color="auto"/>
                        <w:right w:val="none" w:sz="0" w:space="0" w:color="auto"/>
                      </w:divBdr>
                      <w:divsChild>
                        <w:div w:id="744883133">
                          <w:marLeft w:val="0"/>
                          <w:marRight w:val="0"/>
                          <w:marTop w:val="0"/>
                          <w:marBottom w:val="0"/>
                          <w:divBdr>
                            <w:top w:val="none" w:sz="0" w:space="0" w:color="auto"/>
                            <w:left w:val="none" w:sz="0" w:space="0" w:color="auto"/>
                            <w:bottom w:val="none" w:sz="0" w:space="0" w:color="auto"/>
                            <w:right w:val="none" w:sz="0" w:space="0" w:color="auto"/>
                          </w:divBdr>
                          <w:divsChild>
                            <w:div w:id="1999767243">
                              <w:marLeft w:val="0"/>
                              <w:marRight w:val="0"/>
                              <w:marTop w:val="0"/>
                              <w:marBottom w:val="0"/>
                              <w:divBdr>
                                <w:top w:val="none" w:sz="0" w:space="0" w:color="auto"/>
                                <w:left w:val="none" w:sz="0" w:space="0" w:color="auto"/>
                                <w:bottom w:val="none" w:sz="0" w:space="0" w:color="auto"/>
                                <w:right w:val="none" w:sz="0" w:space="0" w:color="auto"/>
                              </w:divBdr>
                              <w:divsChild>
                                <w:div w:id="185559244">
                                  <w:marLeft w:val="0"/>
                                  <w:marRight w:val="0"/>
                                  <w:marTop w:val="0"/>
                                  <w:marBottom w:val="0"/>
                                  <w:divBdr>
                                    <w:top w:val="none" w:sz="0" w:space="0" w:color="auto"/>
                                    <w:left w:val="none" w:sz="0" w:space="0" w:color="auto"/>
                                    <w:bottom w:val="none" w:sz="0" w:space="0" w:color="auto"/>
                                    <w:right w:val="none" w:sz="0" w:space="0" w:color="auto"/>
                                  </w:divBdr>
                                  <w:divsChild>
                                    <w:div w:id="545063216">
                                      <w:marLeft w:val="0"/>
                                      <w:marRight w:val="0"/>
                                      <w:marTop w:val="0"/>
                                      <w:marBottom w:val="0"/>
                                      <w:divBdr>
                                        <w:top w:val="none" w:sz="0" w:space="0" w:color="auto"/>
                                        <w:left w:val="none" w:sz="0" w:space="0" w:color="auto"/>
                                        <w:bottom w:val="none" w:sz="0" w:space="0" w:color="auto"/>
                                        <w:right w:val="none" w:sz="0" w:space="0" w:color="auto"/>
                                      </w:divBdr>
                                      <w:divsChild>
                                        <w:div w:id="160777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536031">
      <w:bodyDiv w:val="1"/>
      <w:marLeft w:val="0"/>
      <w:marRight w:val="0"/>
      <w:marTop w:val="0"/>
      <w:marBottom w:val="0"/>
      <w:divBdr>
        <w:top w:val="none" w:sz="0" w:space="0" w:color="auto"/>
        <w:left w:val="none" w:sz="0" w:space="0" w:color="auto"/>
        <w:bottom w:val="none" w:sz="0" w:space="0" w:color="auto"/>
        <w:right w:val="none" w:sz="0" w:space="0" w:color="auto"/>
      </w:divBdr>
    </w:div>
    <w:div w:id="945426411">
      <w:bodyDiv w:val="1"/>
      <w:marLeft w:val="0"/>
      <w:marRight w:val="0"/>
      <w:marTop w:val="0"/>
      <w:marBottom w:val="0"/>
      <w:divBdr>
        <w:top w:val="none" w:sz="0" w:space="0" w:color="auto"/>
        <w:left w:val="none" w:sz="0" w:space="0" w:color="auto"/>
        <w:bottom w:val="none" w:sz="0" w:space="0" w:color="auto"/>
        <w:right w:val="none" w:sz="0" w:space="0" w:color="auto"/>
      </w:divBdr>
      <w:divsChild>
        <w:div w:id="350910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15258">
      <w:bodyDiv w:val="1"/>
      <w:marLeft w:val="0"/>
      <w:marRight w:val="0"/>
      <w:marTop w:val="0"/>
      <w:marBottom w:val="0"/>
      <w:divBdr>
        <w:top w:val="none" w:sz="0" w:space="0" w:color="auto"/>
        <w:left w:val="none" w:sz="0" w:space="0" w:color="auto"/>
        <w:bottom w:val="none" w:sz="0" w:space="0" w:color="auto"/>
        <w:right w:val="none" w:sz="0" w:space="0" w:color="auto"/>
      </w:divBdr>
    </w:div>
    <w:div w:id="1409571918">
      <w:bodyDiv w:val="1"/>
      <w:marLeft w:val="0"/>
      <w:marRight w:val="0"/>
      <w:marTop w:val="0"/>
      <w:marBottom w:val="0"/>
      <w:divBdr>
        <w:top w:val="none" w:sz="0" w:space="0" w:color="auto"/>
        <w:left w:val="none" w:sz="0" w:space="0" w:color="auto"/>
        <w:bottom w:val="none" w:sz="0" w:space="0" w:color="auto"/>
        <w:right w:val="none" w:sz="0" w:space="0" w:color="auto"/>
      </w:divBdr>
    </w:div>
    <w:div w:id="1730568647">
      <w:bodyDiv w:val="1"/>
      <w:marLeft w:val="0"/>
      <w:marRight w:val="0"/>
      <w:marTop w:val="0"/>
      <w:marBottom w:val="0"/>
      <w:divBdr>
        <w:top w:val="none" w:sz="0" w:space="0" w:color="auto"/>
        <w:left w:val="none" w:sz="0" w:space="0" w:color="auto"/>
        <w:bottom w:val="none" w:sz="0" w:space="0" w:color="auto"/>
        <w:right w:val="none" w:sz="0" w:space="0" w:color="auto"/>
      </w:divBdr>
      <w:divsChild>
        <w:div w:id="1764834427">
          <w:marLeft w:val="0"/>
          <w:marRight w:val="0"/>
          <w:marTop w:val="0"/>
          <w:marBottom w:val="0"/>
          <w:divBdr>
            <w:top w:val="none" w:sz="0" w:space="0" w:color="auto"/>
            <w:left w:val="none" w:sz="0" w:space="0" w:color="auto"/>
            <w:bottom w:val="none" w:sz="0" w:space="0" w:color="auto"/>
            <w:right w:val="none" w:sz="0" w:space="0" w:color="auto"/>
          </w:divBdr>
          <w:divsChild>
            <w:div w:id="1857964974">
              <w:marLeft w:val="0"/>
              <w:marRight w:val="0"/>
              <w:marTop w:val="0"/>
              <w:marBottom w:val="0"/>
              <w:divBdr>
                <w:top w:val="none" w:sz="0" w:space="0" w:color="auto"/>
                <w:left w:val="none" w:sz="0" w:space="0" w:color="auto"/>
                <w:bottom w:val="none" w:sz="0" w:space="0" w:color="auto"/>
                <w:right w:val="none" w:sz="0" w:space="0" w:color="auto"/>
              </w:divBdr>
              <w:divsChild>
                <w:div w:id="5912880">
                  <w:marLeft w:val="0"/>
                  <w:marRight w:val="0"/>
                  <w:marTop w:val="0"/>
                  <w:marBottom w:val="0"/>
                  <w:divBdr>
                    <w:top w:val="none" w:sz="0" w:space="0" w:color="auto"/>
                    <w:left w:val="none" w:sz="0" w:space="0" w:color="auto"/>
                    <w:bottom w:val="none" w:sz="0" w:space="0" w:color="auto"/>
                    <w:right w:val="none" w:sz="0" w:space="0" w:color="auto"/>
                  </w:divBdr>
                  <w:divsChild>
                    <w:div w:id="437068028">
                      <w:marLeft w:val="0"/>
                      <w:marRight w:val="0"/>
                      <w:marTop w:val="0"/>
                      <w:marBottom w:val="0"/>
                      <w:divBdr>
                        <w:top w:val="none" w:sz="0" w:space="0" w:color="auto"/>
                        <w:left w:val="none" w:sz="0" w:space="0" w:color="auto"/>
                        <w:bottom w:val="none" w:sz="0" w:space="0" w:color="auto"/>
                        <w:right w:val="none" w:sz="0" w:space="0" w:color="auto"/>
                      </w:divBdr>
                      <w:divsChild>
                        <w:div w:id="1675381779">
                          <w:marLeft w:val="0"/>
                          <w:marRight w:val="0"/>
                          <w:marTop w:val="0"/>
                          <w:marBottom w:val="0"/>
                          <w:divBdr>
                            <w:top w:val="none" w:sz="0" w:space="0" w:color="auto"/>
                            <w:left w:val="none" w:sz="0" w:space="0" w:color="auto"/>
                            <w:bottom w:val="none" w:sz="0" w:space="0" w:color="auto"/>
                            <w:right w:val="none" w:sz="0" w:space="0" w:color="auto"/>
                          </w:divBdr>
                          <w:divsChild>
                            <w:div w:id="166558050">
                              <w:marLeft w:val="0"/>
                              <w:marRight w:val="0"/>
                              <w:marTop w:val="0"/>
                              <w:marBottom w:val="0"/>
                              <w:divBdr>
                                <w:top w:val="none" w:sz="0" w:space="0" w:color="auto"/>
                                <w:left w:val="none" w:sz="0" w:space="0" w:color="auto"/>
                                <w:bottom w:val="none" w:sz="0" w:space="0" w:color="auto"/>
                                <w:right w:val="none" w:sz="0" w:space="0" w:color="auto"/>
                              </w:divBdr>
                              <w:divsChild>
                                <w:div w:id="153183506">
                                  <w:marLeft w:val="0"/>
                                  <w:marRight w:val="0"/>
                                  <w:marTop w:val="0"/>
                                  <w:marBottom w:val="0"/>
                                  <w:divBdr>
                                    <w:top w:val="none" w:sz="0" w:space="0" w:color="auto"/>
                                    <w:left w:val="none" w:sz="0" w:space="0" w:color="auto"/>
                                    <w:bottom w:val="none" w:sz="0" w:space="0" w:color="auto"/>
                                    <w:right w:val="none" w:sz="0" w:space="0" w:color="auto"/>
                                  </w:divBdr>
                                  <w:divsChild>
                                    <w:div w:id="1814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4832">
          <w:marLeft w:val="0"/>
          <w:marRight w:val="0"/>
          <w:marTop w:val="0"/>
          <w:marBottom w:val="0"/>
          <w:divBdr>
            <w:top w:val="none" w:sz="0" w:space="0" w:color="auto"/>
            <w:left w:val="none" w:sz="0" w:space="0" w:color="auto"/>
            <w:bottom w:val="none" w:sz="0" w:space="0" w:color="auto"/>
            <w:right w:val="none" w:sz="0" w:space="0" w:color="auto"/>
          </w:divBdr>
          <w:divsChild>
            <w:div w:id="1138842721">
              <w:marLeft w:val="0"/>
              <w:marRight w:val="0"/>
              <w:marTop w:val="0"/>
              <w:marBottom w:val="0"/>
              <w:divBdr>
                <w:top w:val="none" w:sz="0" w:space="0" w:color="auto"/>
                <w:left w:val="none" w:sz="0" w:space="0" w:color="auto"/>
                <w:bottom w:val="none" w:sz="0" w:space="0" w:color="auto"/>
                <w:right w:val="none" w:sz="0" w:space="0" w:color="auto"/>
              </w:divBdr>
              <w:divsChild>
                <w:div w:id="910192229">
                  <w:marLeft w:val="0"/>
                  <w:marRight w:val="0"/>
                  <w:marTop w:val="0"/>
                  <w:marBottom w:val="0"/>
                  <w:divBdr>
                    <w:top w:val="none" w:sz="0" w:space="0" w:color="auto"/>
                    <w:left w:val="none" w:sz="0" w:space="0" w:color="auto"/>
                    <w:bottom w:val="none" w:sz="0" w:space="0" w:color="auto"/>
                    <w:right w:val="none" w:sz="0" w:space="0" w:color="auto"/>
                  </w:divBdr>
                  <w:divsChild>
                    <w:div w:id="1087340247">
                      <w:marLeft w:val="0"/>
                      <w:marRight w:val="0"/>
                      <w:marTop w:val="0"/>
                      <w:marBottom w:val="0"/>
                      <w:divBdr>
                        <w:top w:val="none" w:sz="0" w:space="0" w:color="auto"/>
                        <w:left w:val="none" w:sz="0" w:space="0" w:color="auto"/>
                        <w:bottom w:val="none" w:sz="0" w:space="0" w:color="auto"/>
                        <w:right w:val="none" w:sz="0" w:space="0" w:color="auto"/>
                      </w:divBdr>
                      <w:divsChild>
                        <w:div w:id="69278730">
                          <w:marLeft w:val="0"/>
                          <w:marRight w:val="0"/>
                          <w:marTop w:val="0"/>
                          <w:marBottom w:val="0"/>
                          <w:divBdr>
                            <w:top w:val="none" w:sz="0" w:space="0" w:color="auto"/>
                            <w:left w:val="none" w:sz="0" w:space="0" w:color="auto"/>
                            <w:bottom w:val="none" w:sz="0" w:space="0" w:color="auto"/>
                            <w:right w:val="none" w:sz="0" w:space="0" w:color="auto"/>
                          </w:divBdr>
                          <w:divsChild>
                            <w:div w:id="675183758">
                              <w:marLeft w:val="0"/>
                              <w:marRight w:val="0"/>
                              <w:marTop w:val="0"/>
                              <w:marBottom w:val="0"/>
                              <w:divBdr>
                                <w:top w:val="none" w:sz="0" w:space="0" w:color="auto"/>
                                <w:left w:val="none" w:sz="0" w:space="0" w:color="auto"/>
                                <w:bottom w:val="none" w:sz="0" w:space="0" w:color="auto"/>
                                <w:right w:val="none" w:sz="0" w:space="0" w:color="auto"/>
                              </w:divBdr>
                              <w:divsChild>
                                <w:div w:id="499660348">
                                  <w:marLeft w:val="0"/>
                                  <w:marRight w:val="0"/>
                                  <w:marTop w:val="0"/>
                                  <w:marBottom w:val="0"/>
                                  <w:divBdr>
                                    <w:top w:val="none" w:sz="0" w:space="0" w:color="auto"/>
                                    <w:left w:val="none" w:sz="0" w:space="0" w:color="auto"/>
                                    <w:bottom w:val="none" w:sz="0" w:space="0" w:color="auto"/>
                                    <w:right w:val="none" w:sz="0" w:space="0" w:color="auto"/>
                                  </w:divBdr>
                                  <w:divsChild>
                                    <w:div w:id="220288774">
                                      <w:marLeft w:val="0"/>
                                      <w:marRight w:val="0"/>
                                      <w:marTop w:val="0"/>
                                      <w:marBottom w:val="0"/>
                                      <w:divBdr>
                                        <w:top w:val="none" w:sz="0" w:space="0" w:color="auto"/>
                                        <w:left w:val="none" w:sz="0" w:space="0" w:color="auto"/>
                                        <w:bottom w:val="none" w:sz="0" w:space="0" w:color="auto"/>
                                        <w:right w:val="none" w:sz="0" w:space="0" w:color="auto"/>
                                      </w:divBdr>
                                      <w:divsChild>
                                        <w:div w:id="15683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901893">
          <w:marLeft w:val="0"/>
          <w:marRight w:val="0"/>
          <w:marTop w:val="0"/>
          <w:marBottom w:val="0"/>
          <w:divBdr>
            <w:top w:val="none" w:sz="0" w:space="0" w:color="auto"/>
            <w:left w:val="none" w:sz="0" w:space="0" w:color="auto"/>
            <w:bottom w:val="none" w:sz="0" w:space="0" w:color="auto"/>
            <w:right w:val="none" w:sz="0" w:space="0" w:color="auto"/>
          </w:divBdr>
          <w:divsChild>
            <w:div w:id="779950937">
              <w:marLeft w:val="0"/>
              <w:marRight w:val="0"/>
              <w:marTop w:val="0"/>
              <w:marBottom w:val="0"/>
              <w:divBdr>
                <w:top w:val="none" w:sz="0" w:space="0" w:color="auto"/>
                <w:left w:val="none" w:sz="0" w:space="0" w:color="auto"/>
                <w:bottom w:val="none" w:sz="0" w:space="0" w:color="auto"/>
                <w:right w:val="none" w:sz="0" w:space="0" w:color="auto"/>
              </w:divBdr>
              <w:divsChild>
                <w:div w:id="415632476">
                  <w:marLeft w:val="0"/>
                  <w:marRight w:val="0"/>
                  <w:marTop w:val="0"/>
                  <w:marBottom w:val="0"/>
                  <w:divBdr>
                    <w:top w:val="none" w:sz="0" w:space="0" w:color="auto"/>
                    <w:left w:val="none" w:sz="0" w:space="0" w:color="auto"/>
                    <w:bottom w:val="none" w:sz="0" w:space="0" w:color="auto"/>
                    <w:right w:val="none" w:sz="0" w:space="0" w:color="auto"/>
                  </w:divBdr>
                  <w:divsChild>
                    <w:div w:id="1092776104">
                      <w:marLeft w:val="0"/>
                      <w:marRight w:val="0"/>
                      <w:marTop w:val="0"/>
                      <w:marBottom w:val="0"/>
                      <w:divBdr>
                        <w:top w:val="none" w:sz="0" w:space="0" w:color="auto"/>
                        <w:left w:val="none" w:sz="0" w:space="0" w:color="auto"/>
                        <w:bottom w:val="none" w:sz="0" w:space="0" w:color="auto"/>
                        <w:right w:val="none" w:sz="0" w:space="0" w:color="auto"/>
                      </w:divBdr>
                      <w:divsChild>
                        <w:div w:id="466439338">
                          <w:marLeft w:val="0"/>
                          <w:marRight w:val="0"/>
                          <w:marTop w:val="0"/>
                          <w:marBottom w:val="0"/>
                          <w:divBdr>
                            <w:top w:val="none" w:sz="0" w:space="0" w:color="auto"/>
                            <w:left w:val="none" w:sz="0" w:space="0" w:color="auto"/>
                            <w:bottom w:val="none" w:sz="0" w:space="0" w:color="auto"/>
                            <w:right w:val="none" w:sz="0" w:space="0" w:color="auto"/>
                          </w:divBdr>
                          <w:divsChild>
                            <w:div w:id="1397779744">
                              <w:marLeft w:val="0"/>
                              <w:marRight w:val="0"/>
                              <w:marTop w:val="0"/>
                              <w:marBottom w:val="0"/>
                              <w:divBdr>
                                <w:top w:val="none" w:sz="0" w:space="0" w:color="auto"/>
                                <w:left w:val="none" w:sz="0" w:space="0" w:color="auto"/>
                                <w:bottom w:val="none" w:sz="0" w:space="0" w:color="auto"/>
                                <w:right w:val="none" w:sz="0" w:space="0" w:color="auto"/>
                              </w:divBdr>
                              <w:divsChild>
                                <w:div w:id="1165896569">
                                  <w:marLeft w:val="0"/>
                                  <w:marRight w:val="0"/>
                                  <w:marTop w:val="0"/>
                                  <w:marBottom w:val="0"/>
                                  <w:divBdr>
                                    <w:top w:val="none" w:sz="0" w:space="0" w:color="auto"/>
                                    <w:left w:val="none" w:sz="0" w:space="0" w:color="auto"/>
                                    <w:bottom w:val="none" w:sz="0" w:space="0" w:color="auto"/>
                                    <w:right w:val="none" w:sz="0" w:space="0" w:color="auto"/>
                                  </w:divBdr>
                                  <w:divsChild>
                                    <w:div w:id="1481844043">
                                      <w:marLeft w:val="0"/>
                                      <w:marRight w:val="0"/>
                                      <w:marTop w:val="0"/>
                                      <w:marBottom w:val="0"/>
                                      <w:divBdr>
                                        <w:top w:val="none" w:sz="0" w:space="0" w:color="auto"/>
                                        <w:left w:val="none" w:sz="0" w:space="0" w:color="auto"/>
                                        <w:bottom w:val="none" w:sz="0" w:space="0" w:color="auto"/>
                                        <w:right w:val="none" w:sz="0" w:space="0" w:color="auto"/>
                                      </w:divBdr>
                                      <w:divsChild>
                                        <w:div w:id="1612786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807578">
          <w:marLeft w:val="0"/>
          <w:marRight w:val="0"/>
          <w:marTop w:val="0"/>
          <w:marBottom w:val="0"/>
          <w:divBdr>
            <w:top w:val="none" w:sz="0" w:space="0" w:color="auto"/>
            <w:left w:val="none" w:sz="0" w:space="0" w:color="auto"/>
            <w:bottom w:val="none" w:sz="0" w:space="0" w:color="auto"/>
            <w:right w:val="none" w:sz="0" w:space="0" w:color="auto"/>
          </w:divBdr>
          <w:divsChild>
            <w:div w:id="850223191">
              <w:marLeft w:val="0"/>
              <w:marRight w:val="0"/>
              <w:marTop w:val="0"/>
              <w:marBottom w:val="0"/>
              <w:divBdr>
                <w:top w:val="none" w:sz="0" w:space="0" w:color="auto"/>
                <w:left w:val="none" w:sz="0" w:space="0" w:color="auto"/>
                <w:bottom w:val="none" w:sz="0" w:space="0" w:color="auto"/>
                <w:right w:val="none" w:sz="0" w:space="0" w:color="auto"/>
              </w:divBdr>
              <w:divsChild>
                <w:div w:id="1549145935">
                  <w:marLeft w:val="0"/>
                  <w:marRight w:val="0"/>
                  <w:marTop w:val="0"/>
                  <w:marBottom w:val="0"/>
                  <w:divBdr>
                    <w:top w:val="none" w:sz="0" w:space="0" w:color="auto"/>
                    <w:left w:val="none" w:sz="0" w:space="0" w:color="auto"/>
                    <w:bottom w:val="none" w:sz="0" w:space="0" w:color="auto"/>
                    <w:right w:val="none" w:sz="0" w:space="0" w:color="auto"/>
                  </w:divBdr>
                  <w:divsChild>
                    <w:div w:id="696123654">
                      <w:marLeft w:val="0"/>
                      <w:marRight w:val="0"/>
                      <w:marTop w:val="0"/>
                      <w:marBottom w:val="0"/>
                      <w:divBdr>
                        <w:top w:val="none" w:sz="0" w:space="0" w:color="auto"/>
                        <w:left w:val="none" w:sz="0" w:space="0" w:color="auto"/>
                        <w:bottom w:val="none" w:sz="0" w:space="0" w:color="auto"/>
                        <w:right w:val="none" w:sz="0" w:space="0" w:color="auto"/>
                      </w:divBdr>
                      <w:divsChild>
                        <w:div w:id="1021080145">
                          <w:marLeft w:val="0"/>
                          <w:marRight w:val="0"/>
                          <w:marTop w:val="0"/>
                          <w:marBottom w:val="0"/>
                          <w:divBdr>
                            <w:top w:val="none" w:sz="0" w:space="0" w:color="auto"/>
                            <w:left w:val="none" w:sz="0" w:space="0" w:color="auto"/>
                            <w:bottom w:val="none" w:sz="0" w:space="0" w:color="auto"/>
                            <w:right w:val="none" w:sz="0" w:space="0" w:color="auto"/>
                          </w:divBdr>
                          <w:divsChild>
                            <w:div w:id="2098744070">
                              <w:marLeft w:val="0"/>
                              <w:marRight w:val="0"/>
                              <w:marTop w:val="0"/>
                              <w:marBottom w:val="0"/>
                              <w:divBdr>
                                <w:top w:val="none" w:sz="0" w:space="0" w:color="auto"/>
                                <w:left w:val="none" w:sz="0" w:space="0" w:color="auto"/>
                                <w:bottom w:val="none" w:sz="0" w:space="0" w:color="auto"/>
                                <w:right w:val="none" w:sz="0" w:space="0" w:color="auto"/>
                              </w:divBdr>
                              <w:divsChild>
                                <w:div w:id="1364357545">
                                  <w:marLeft w:val="0"/>
                                  <w:marRight w:val="0"/>
                                  <w:marTop w:val="0"/>
                                  <w:marBottom w:val="0"/>
                                  <w:divBdr>
                                    <w:top w:val="none" w:sz="0" w:space="0" w:color="auto"/>
                                    <w:left w:val="none" w:sz="0" w:space="0" w:color="auto"/>
                                    <w:bottom w:val="none" w:sz="0" w:space="0" w:color="auto"/>
                                    <w:right w:val="none" w:sz="0" w:space="0" w:color="auto"/>
                                  </w:divBdr>
                                  <w:divsChild>
                                    <w:div w:id="1836727399">
                                      <w:marLeft w:val="0"/>
                                      <w:marRight w:val="0"/>
                                      <w:marTop w:val="0"/>
                                      <w:marBottom w:val="0"/>
                                      <w:divBdr>
                                        <w:top w:val="none" w:sz="0" w:space="0" w:color="auto"/>
                                        <w:left w:val="none" w:sz="0" w:space="0" w:color="auto"/>
                                        <w:bottom w:val="none" w:sz="0" w:space="0" w:color="auto"/>
                                        <w:right w:val="none" w:sz="0" w:space="0" w:color="auto"/>
                                      </w:divBdr>
                                      <w:divsChild>
                                        <w:div w:id="15316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105756">
          <w:marLeft w:val="0"/>
          <w:marRight w:val="0"/>
          <w:marTop w:val="0"/>
          <w:marBottom w:val="0"/>
          <w:divBdr>
            <w:top w:val="none" w:sz="0" w:space="0" w:color="auto"/>
            <w:left w:val="none" w:sz="0" w:space="0" w:color="auto"/>
            <w:bottom w:val="none" w:sz="0" w:space="0" w:color="auto"/>
            <w:right w:val="none" w:sz="0" w:space="0" w:color="auto"/>
          </w:divBdr>
          <w:divsChild>
            <w:div w:id="884408885">
              <w:marLeft w:val="0"/>
              <w:marRight w:val="0"/>
              <w:marTop w:val="0"/>
              <w:marBottom w:val="0"/>
              <w:divBdr>
                <w:top w:val="none" w:sz="0" w:space="0" w:color="auto"/>
                <w:left w:val="none" w:sz="0" w:space="0" w:color="auto"/>
                <w:bottom w:val="none" w:sz="0" w:space="0" w:color="auto"/>
                <w:right w:val="none" w:sz="0" w:space="0" w:color="auto"/>
              </w:divBdr>
              <w:divsChild>
                <w:div w:id="1818692196">
                  <w:marLeft w:val="0"/>
                  <w:marRight w:val="0"/>
                  <w:marTop w:val="0"/>
                  <w:marBottom w:val="0"/>
                  <w:divBdr>
                    <w:top w:val="none" w:sz="0" w:space="0" w:color="auto"/>
                    <w:left w:val="none" w:sz="0" w:space="0" w:color="auto"/>
                    <w:bottom w:val="none" w:sz="0" w:space="0" w:color="auto"/>
                    <w:right w:val="none" w:sz="0" w:space="0" w:color="auto"/>
                  </w:divBdr>
                  <w:divsChild>
                    <w:div w:id="969361603">
                      <w:marLeft w:val="0"/>
                      <w:marRight w:val="0"/>
                      <w:marTop w:val="0"/>
                      <w:marBottom w:val="0"/>
                      <w:divBdr>
                        <w:top w:val="none" w:sz="0" w:space="0" w:color="auto"/>
                        <w:left w:val="none" w:sz="0" w:space="0" w:color="auto"/>
                        <w:bottom w:val="none" w:sz="0" w:space="0" w:color="auto"/>
                        <w:right w:val="none" w:sz="0" w:space="0" w:color="auto"/>
                      </w:divBdr>
                      <w:divsChild>
                        <w:div w:id="546377220">
                          <w:marLeft w:val="0"/>
                          <w:marRight w:val="0"/>
                          <w:marTop w:val="0"/>
                          <w:marBottom w:val="0"/>
                          <w:divBdr>
                            <w:top w:val="none" w:sz="0" w:space="0" w:color="auto"/>
                            <w:left w:val="none" w:sz="0" w:space="0" w:color="auto"/>
                            <w:bottom w:val="none" w:sz="0" w:space="0" w:color="auto"/>
                            <w:right w:val="none" w:sz="0" w:space="0" w:color="auto"/>
                          </w:divBdr>
                          <w:divsChild>
                            <w:div w:id="1584139663">
                              <w:marLeft w:val="0"/>
                              <w:marRight w:val="0"/>
                              <w:marTop w:val="0"/>
                              <w:marBottom w:val="0"/>
                              <w:divBdr>
                                <w:top w:val="none" w:sz="0" w:space="0" w:color="auto"/>
                                <w:left w:val="none" w:sz="0" w:space="0" w:color="auto"/>
                                <w:bottom w:val="none" w:sz="0" w:space="0" w:color="auto"/>
                                <w:right w:val="none" w:sz="0" w:space="0" w:color="auto"/>
                              </w:divBdr>
                              <w:divsChild>
                                <w:div w:id="2058553097">
                                  <w:marLeft w:val="0"/>
                                  <w:marRight w:val="0"/>
                                  <w:marTop w:val="0"/>
                                  <w:marBottom w:val="0"/>
                                  <w:divBdr>
                                    <w:top w:val="none" w:sz="0" w:space="0" w:color="auto"/>
                                    <w:left w:val="none" w:sz="0" w:space="0" w:color="auto"/>
                                    <w:bottom w:val="none" w:sz="0" w:space="0" w:color="auto"/>
                                    <w:right w:val="none" w:sz="0" w:space="0" w:color="auto"/>
                                  </w:divBdr>
                                  <w:divsChild>
                                    <w:div w:id="433139124">
                                      <w:marLeft w:val="0"/>
                                      <w:marRight w:val="0"/>
                                      <w:marTop w:val="0"/>
                                      <w:marBottom w:val="0"/>
                                      <w:divBdr>
                                        <w:top w:val="none" w:sz="0" w:space="0" w:color="auto"/>
                                        <w:left w:val="none" w:sz="0" w:space="0" w:color="auto"/>
                                        <w:bottom w:val="none" w:sz="0" w:space="0" w:color="auto"/>
                                        <w:right w:val="none" w:sz="0" w:space="0" w:color="auto"/>
                                      </w:divBdr>
                                      <w:divsChild>
                                        <w:div w:id="192853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919200">
      <w:bodyDiv w:val="1"/>
      <w:marLeft w:val="0"/>
      <w:marRight w:val="0"/>
      <w:marTop w:val="0"/>
      <w:marBottom w:val="0"/>
      <w:divBdr>
        <w:top w:val="none" w:sz="0" w:space="0" w:color="auto"/>
        <w:left w:val="none" w:sz="0" w:space="0" w:color="auto"/>
        <w:bottom w:val="none" w:sz="0" w:space="0" w:color="auto"/>
        <w:right w:val="none" w:sz="0" w:space="0" w:color="auto"/>
      </w:divBdr>
    </w:div>
    <w:div w:id="2039699062">
      <w:bodyDiv w:val="1"/>
      <w:marLeft w:val="0"/>
      <w:marRight w:val="0"/>
      <w:marTop w:val="0"/>
      <w:marBottom w:val="0"/>
      <w:divBdr>
        <w:top w:val="none" w:sz="0" w:space="0" w:color="auto"/>
        <w:left w:val="none" w:sz="0" w:space="0" w:color="auto"/>
        <w:bottom w:val="none" w:sz="0" w:space="0" w:color="auto"/>
        <w:right w:val="none" w:sz="0" w:space="0" w:color="auto"/>
      </w:divBdr>
    </w:div>
    <w:div w:id="2070641524">
      <w:bodyDiv w:val="1"/>
      <w:marLeft w:val="0"/>
      <w:marRight w:val="0"/>
      <w:marTop w:val="0"/>
      <w:marBottom w:val="0"/>
      <w:divBdr>
        <w:top w:val="none" w:sz="0" w:space="0" w:color="auto"/>
        <w:left w:val="none" w:sz="0" w:space="0" w:color="auto"/>
        <w:bottom w:val="none" w:sz="0" w:space="0" w:color="auto"/>
        <w:right w:val="none" w:sz="0" w:space="0" w:color="auto"/>
      </w:divBdr>
      <w:divsChild>
        <w:div w:id="1254172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nco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ncoss.com" TargetMode="External"/><Relationship Id="rId5" Type="http://schemas.openxmlformats.org/officeDocument/2006/relationships/hyperlink" Target="http://www.erinco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coss</dc:creator>
  <cp:keywords/>
  <dc:description/>
  <cp:lastModifiedBy>erin coss</cp:lastModifiedBy>
  <cp:revision>2</cp:revision>
  <cp:lastPrinted>2025-06-14T20:39:00Z</cp:lastPrinted>
  <dcterms:created xsi:type="dcterms:W3CDTF">2025-07-01T23:28:00Z</dcterms:created>
  <dcterms:modified xsi:type="dcterms:W3CDTF">2025-07-01T23:28:00Z</dcterms:modified>
</cp:coreProperties>
</file>